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AC49" w14:textId="5E20420E" w:rsidR="00787B54" w:rsidRPr="00290ED8" w:rsidRDefault="00787B54" w:rsidP="00787B54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290ED8">
        <w:rPr>
          <w:rFonts w:ascii="Times New Roman" w:hAnsi="Times New Roman"/>
          <w:b/>
          <w:sz w:val="22"/>
          <w:szCs w:val="22"/>
        </w:rPr>
        <w:t>Bod programu č.</w:t>
      </w:r>
      <w:r w:rsidR="00F332E9">
        <w:rPr>
          <w:rFonts w:ascii="Times New Roman" w:hAnsi="Times New Roman"/>
          <w:b/>
          <w:sz w:val="22"/>
          <w:szCs w:val="22"/>
        </w:rPr>
        <w:t xml:space="preserve"> 13</w:t>
      </w:r>
      <w:r w:rsidRPr="00290ED8">
        <w:rPr>
          <w:rFonts w:ascii="Times New Roman" w:hAnsi="Times New Roman"/>
          <w:b/>
          <w:sz w:val="22"/>
          <w:szCs w:val="22"/>
        </w:rPr>
        <w:t xml:space="preserve">: </w:t>
      </w:r>
    </w:p>
    <w:p w14:paraId="509C574E" w14:textId="6E649329" w:rsidR="00A67589" w:rsidRDefault="00231EF5" w:rsidP="00A67589">
      <w:pPr>
        <w:overflowPunct/>
        <w:autoSpaceDE/>
        <w:autoSpaceDN/>
        <w:adjustRightInd/>
        <w:jc w:val="both"/>
        <w:textAlignment w:val="auto"/>
        <w:rPr>
          <w:bCs/>
          <w:noProof w:val="0"/>
          <w:color w:val="000000"/>
          <w:sz w:val="22"/>
        </w:rPr>
      </w:pPr>
      <w:r w:rsidRPr="00231EF5">
        <w:rPr>
          <w:bCs/>
          <w:noProof w:val="0"/>
          <w:color w:val="000000"/>
          <w:sz w:val="22"/>
        </w:rPr>
        <w:t>Vyjádření k prodeji pozemků p.č. 1380/4, 1381/2, 1383/1 v k.ú. Brněnské Ivanovice</w:t>
      </w:r>
    </w:p>
    <w:p w14:paraId="04A2B513" w14:textId="77777777" w:rsidR="00231EF5" w:rsidRDefault="00231EF5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</w:p>
    <w:p w14:paraId="71D15A72" w14:textId="6F7471D2" w:rsidR="00645139" w:rsidRPr="00A67589" w:rsidRDefault="00645139" w:rsidP="00A67589">
      <w:pPr>
        <w:overflowPunct/>
        <w:autoSpaceDE/>
        <w:autoSpaceDN/>
        <w:adjustRightInd/>
        <w:jc w:val="both"/>
        <w:textAlignment w:val="auto"/>
        <w:rPr>
          <w:b/>
          <w:noProof w:val="0"/>
          <w:color w:val="000000"/>
          <w:sz w:val="22"/>
        </w:rPr>
      </w:pPr>
      <w:r>
        <w:rPr>
          <w:b/>
          <w:noProof w:val="0"/>
          <w:color w:val="000000"/>
          <w:sz w:val="22"/>
        </w:rPr>
        <w:t>Obsah:</w:t>
      </w:r>
    </w:p>
    <w:p w14:paraId="18CE2122" w14:textId="133D7580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 xml:space="preserve">předkládá Zastupitelstvu </w:t>
      </w:r>
      <w:r w:rsidRPr="00A67589">
        <w:rPr>
          <w:noProof w:val="0"/>
          <w:color w:val="000000"/>
          <w:sz w:val="22"/>
        </w:rPr>
        <w:t xml:space="preserve">žádost pana </w:t>
      </w:r>
      <w:r w:rsidR="003E22A5">
        <w:rPr>
          <w:noProof w:val="0"/>
          <w:color w:val="000000"/>
          <w:sz w:val="22"/>
        </w:rPr>
        <w:t>Ing. Michala Žižlavského</w:t>
      </w:r>
      <w:r w:rsidRPr="00A67589">
        <w:rPr>
          <w:noProof w:val="0"/>
          <w:color w:val="000000"/>
          <w:sz w:val="22"/>
        </w:rPr>
        <w:t xml:space="preserve"> </w:t>
      </w:r>
      <w:r w:rsidR="00645139">
        <w:rPr>
          <w:noProof w:val="0"/>
          <w:color w:val="000000"/>
          <w:sz w:val="22"/>
        </w:rPr>
        <w:t>o</w:t>
      </w:r>
      <w:r w:rsidRPr="00A67589">
        <w:rPr>
          <w:noProof w:val="0"/>
          <w:color w:val="000000"/>
          <w:sz w:val="22"/>
        </w:rPr>
        <w:t xml:space="preserve"> prodej</w:t>
      </w:r>
      <w:r>
        <w:rPr>
          <w:noProof w:val="0"/>
          <w:color w:val="000000"/>
          <w:sz w:val="22"/>
        </w:rPr>
        <w:t xml:space="preserve"> </w:t>
      </w:r>
      <w:r w:rsidRPr="00A67589">
        <w:rPr>
          <w:noProof w:val="0"/>
          <w:color w:val="000000"/>
          <w:sz w:val="22"/>
        </w:rPr>
        <w:t xml:space="preserve">pozemků </w:t>
      </w:r>
      <w:bookmarkStart w:id="0" w:name="_Hlk188958583"/>
      <w:r w:rsidRPr="00A67589">
        <w:rPr>
          <w:noProof w:val="0"/>
          <w:color w:val="000000"/>
          <w:sz w:val="22"/>
        </w:rPr>
        <w:t>p.č.</w:t>
      </w:r>
      <w:r w:rsidR="00645139">
        <w:rPr>
          <w:noProof w:val="0"/>
          <w:color w:val="000000"/>
          <w:sz w:val="22"/>
        </w:rPr>
        <w:t xml:space="preserve"> </w:t>
      </w:r>
      <w:r w:rsidR="003E22A5">
        <w:rPr>
          <w:noProof w:val="0"/>
          <w:color w:val="000000"/>
          <w:sz w:val="22"/>
        </w:rPr>
        <w:t>1380/4, 1381/2</w:t>
      </w:r>
      <w:r w:rsidR="00EA2C2B">
        <w:rPr>
          <w:noProof w:val="0"/>
          <w:color w:val="000000"/>
          <w:sz w:val="22"/>
        </w:rPr>
        <w:t xml:space="preserve"> </w:t>
      </w:r>
      <w:r w:rsidR="00EA2C2B" w:rsidRPr="00EA2C2B">
        <w:rPr>
          <w:sz w:val="22"/>
          <w:szCs w:val="22"/>
        </w:rPr>
        <w:t>a části pozemku p.č. 1383/1 o výměře cca 9 m</w:t>
      </w:r>
      <w:r w:rsidR="00231EF5">
        <w:rPr>
          <w:sz w:val="22"/>
          <w:szCs w:val="22"/>
          <w:vertAlign w:val="superscript"/>
        </w:rPr>
        <w:t>2</w:t>
      </w:r>
      <w:r w:rsidR="00EA2C2B" w:rsidRPr="00EA2C2B">
        <w:rPr>
          <w:sz w:val="22"/>
          <w:szCs w:val="22"/>
        </w:rPr>
        <w:t>, vše v k.ú. Brněnské Ivanovice</w:t>
      </w:r>
      <w:bookmarkEnd w:id="0"/>
      <w:r w:rsidRPr="00A67589">
        <w:rPr>
          <w:noProof w:val="0"/>
          <w:color w:val="000000"/>
          <w:sz w:val="22"/>
        </w:rPr>
        <w:t xml:space="preserve">, ve vlastnictví statutárního města Brna. </w:t>
      </w:r>
    </w:p>
    <w:p w14:paraId="5BDAA01C" w14:textId="4900382B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b/>
          <w:bCs/>
          <w:noProof w:val="0"/>
          <w:color w:val="000000"/>
          <w:sz w:val="22"/>
        </w:rPr>
      </w:pPr>
    </w:p>
    <w:p w14:paraId="661A6655" w14:textId="567E8AC7" w:rsidR="00EA2C2B" w:rsidRDefault="00A67589" w:rsidP="00A67589">
      <w:pPr>
        <w:jc w:val="both"/>
        <w:rPr>
          <w:sz w:val="22"/>
          <w:szCs w:val="22"/>
        </w:rPr>
      </w:pPr>
      <w:r w:rsidRPr="00A67589">
        <w:rPr>
          <w:noProof w:val="0"/>
          <w:color w:val="000000"/>
          <w:sz w:val="22"/>
        </w:rPr>
        <w:t xml:space="preserve">Rada </w:t>
      </w:r>
      <w:r>
        <w:rPr>
          <w:noProof w:val="0"/>
          <w:color w:val="000000"/>
          <w:sz w:val="22"/>
        </w:rPr>
        <w:t>na své 6</w:t>
      </w:r>
      <w:r w:rsidR="00EA2C2B">
        <w:rPr>
          <w:noProof w:val="0"/>
          <w:color w:val="000000"/>
          <w:sz w:val="22"/>
        </w:rPr>
        <w:t>8</w:t>
      </w:r>
      <w:r>
        <w:rPr>
          <w:noProof w:val="0"/>
          <w:color w:val="000000"/>
          <w:sz w:val="22"/>
        </w:rPr>
        <w:t xml:space="preserve">/IX schůzi pod bodem programu č. </w:t>
      </w:r>
      <w:r w:rsidR="00EA2C2B">
        <w:rPr>
          <w:noProof w:val="0"/>
          <w:color w:val="000000"/>
          <w:sz w:val="22"/>
        </w:rPr>
        <w:t>11</w:t>
      </w:r>
      <w:r>
        <w:rPr>
          <w:noProof w:val="0"/>
          <w:color w:val="000000"/>
          <w:sz w:val="22"/>
        </w:rPr>
        <w:t xml:space="preserve"> </w:t>
      </w:r>
      <w:r w:rsidRPr="00645139">
        <w:rPr>
          <w:sz w:val="22"/>
          <w:szCs w:val="22"/>
        </w:rPr>
        <w:t xml:space="preserve">doporučila </w:t>
      </w:r>
      <w:r w:rsidRPr="00A67589">
        <w:rPr>
          <w:sz w:val="22"/>
          <w:szCs w:val="22"/>
        </w:rPr>
        <w:t xml:space="preserve">Zastupitelstvu MČ Brno-Tuřany </w:t>
      </w:r>
      <w:r w:rsidR="00EA2C2B" w:rsidRPr="00EA2C2B">
        <w:rPr>
          <w:sz w:val="22"/>
          <w:szCs w:val="22"/>
        </w:rPr>
        <w:t xml:space="preserve">nesouhlasit s prodejem pozemků p.č. 1380/4, 1381/2 </w:t>
      </w:r>
      <w:bookmarkStart w:id="1" w:name="_Hlk195686531"/>
      <w:r w:rsidR="00EA2C2B" w:rsidRPr="00EA2C2B">
        <w:rPr>
          <w:sz w:val="22"/>
          <w:szCs w:val="22"/>
        </w:rPr>
        <w:t>a části pozemku p.č. 1383/1 o výměře cca 9 m</w:t>
      </w:r>
      <w:r w:rsidR="00231EF5">
        <w:rPr>
          <w:sz w:val="22"/>
          <w:szCs w:val="22"/>
          <w:vertAlign w:val="superscript"/>
        </w:rPr>
        <w:t>2</w:t>
      </w:r>
      <w:r w:rsidR="00EA2C2B" w:rsidRPr="00EA2C2B">
        <w:rPr>
          <w:sz w:val="22"/>
          <w:szCs w:val="22"/>
        </w:rPr>
        <w:t>, vše v k.ú. Brněnské Ivanovice</w:t>
      </w:r>
      <w:bookmarkEnd w:id="1"/>
      <w:r w:rsidR="00EA2C2B" w:rsidRPr="00EA2C2B">
        <w:rPr>
          <w:sz w:val="22"/>
          <w:szCs w:val="22"/>
        </w:rPr>
        <w:t xml:space="preserve">, jak je uvedeno v mapě, která tvoří přílohu </w:t>
      </w:r>
      <w:r w:rsidR="00F332E9">
        <w:rPr>
          <w:sz w:val="22"/>
          <w:szCs w:val="22"/>
        </w:rPr>
        <w:t>žádosti</w:t>
      </w:r>
      <w:r w:rsidR="00EA2C2B" w:rsidRPr="00EA2C2B">
        <w:rPr>
          <w:sz w:val="22"/>
          <w:szCs w:val="22"/>
        </w:rPr>
        <w:t>, neboť by pozemky měly být ponechány jako rezerva pro případné budoucí rozšíření komunikace na pozemku p.č. 2234 v k.ú. Holásky (ulice Nenovická).</w:t>
      </w:r>
    </w:p>
    <w:p w14:paraId="117EAF44" w14:textId="77777777" w:rsidR="00383EE1" w:rsidRDefault="00383EE1" w:rsidP="00383EE1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2CE2C21" w14:textId="77777777" w:rsidR="0042219E" w:rsidRPr="00290ED8" w:rsidRDefault="0042219E" w:rsidP="0042219E">
      <w:pPr>
        <w:jc w:val="both"/>
        <w:rPr>
          <w:sz w:val="22"/>
          <w:szCs w:val="22"/>
        </w:rPr>
      </w:pPr>
    </w:p>
    <w:p w14:paraId="2A7FC7AE" w14:textId="77777777" w:rsidR="0042219E" w:rsidRPr="00290ED8" w:rsidRDefault="0042219E" w:rsidP="0042219E">
      <w:pPr>
        <w:jc w:val="both"/>
        <w:rPr>
          <w:b/>
          <w:sz w:val="22"/>
          <w:szCs w:val="22"/>
        </w:rPr>
      </w:pPr>
      <w:r w:rsidRPr="00290ED8">
        <w:rPr>
          <w:b/>
          <w:sz w:val="22"/>
          <w:szCs w:val="22"/>
        </w:rPr>
        <w:t>Přílohy:</w:t>
      </w:r>
    </w:p>
    <w:p w14:paraId="031C21F3" w14:textId="69F1E862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návrh na dispozici s majetkem – formulář č.j. MMB</w:t>
      </w:r>
      <w:r w:rsidR="00EA2C2B">
        <w:rPr>
          <w:sz w:val="22"/>
          <w:szCs w:val="22"/>
        </w:rPr>
        <w:t>0109246/2025/Šilh</w:t>
      </w:r>
    </w:p>
    <w:p w14:paraId="187917D3" w14:textId="2E86B662" w:rsidR="00E85FFD" w:rsidRDefault="00E85FFD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důvodová zpráva</w:t>
      </w:r>
    </w:p>
    <w:p w14:paraId="694F228B" w14:textId="3B35C2A5" w:rsidR="0042219E" w:rsidRPr="00290ED8" w:rsidRDefault="00383EE1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snímek ÚPMB</w:t>
      </w:r>
    </w:p>
    <w:p w14:paraId="734B270A" w14:textId="6F266E9C" w:rsidR="0042219E" w:rsidRPr="00C363B2" w:rsidRDefault="00EA2C2B" w:rsidP="0042219E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9F530C">
        <w:rPr>
          <w:sz w:val="22"/>
          <w:szCs w:val="22"/>
        </w:rPr>
        <w:t xml:space="preserve"> x </w:t>
      </w:r>
      <w:r w:rsidR="0042219E">
        <w:rPr>
          <w:sz w:val="22"/>
          <w:szCs w:val="22"/>
        </w:rPr>
        <w:t>mapa</w:t>
      </w:r>
    </w:p>
    <w:p w14:paraId="619DF4C2" w14:textId="03C39ACF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216B2FF" w14:textId="3BDD922A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0A354066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b/>
          <w:sz w:val="22"/>
          <w:szCs w:val="22"/>
        </w:rPr>
      </w:pPr>
      <w:r w:rsidRPr="00484176">
        <w:rPr>
          <w:rFonts w:ascii="Times New Roman" w:hAnsi="Times New Roman"/>
          <w:b/>
          <w:sz w:val="22"/>
          <w:szCs w:val="22"/>
        </w:rPr>
        <w:t>Návrh usnesení:</w:t>
      </w:r>
    </w:p>
    <w:p w14:paraId="37F43BB5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</w:p>
    <w:p w14:paraId="2FA36081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sz w:val="22"/>
          <w:szCs w:val="22"/>
        </w:rPr>
      </w:pPr>
      <w:r w:rsidRPr="00484176">
        <w:rPr>
          <w:sz w:val="22"/>
          <w:szCs w:val="22"/>
        </w:rPr>
        <w:t>Zastupitelstvo MČ Brno-Tuřany</w:t>
      </w:r>
    </w:p>
    <w:p w14:paraId="29B9EEDC" w14:textId="77777777" w:rsidR="0093313B" w:rsidRPr="00484176" w:rsidRDefault="0093313B" w:rsidP="0093313B">
      <w:pPr>
        <w:overflowPunct/>
        <w:autoSpaceDE/>
        <w:autoSpaceDN/>
        <w:adjustRightInd/>
        <w:jc w:val="center"/>
        <w:textAlignment w:val="auto"/>
        <w:rPr>
          <w:b/>
          <w:sz w:val="22"/>
          <w:szCs w:val="22"/>
        </w:rPr>
      </w:pPr>
    </w:p>
    <w:p w14:paraId="5D0D3806" w14:textId="53B831F3" w:rsidR="0093313B" w:rsidRPr="00484176" w:rsidRDefault="00645139" w:rsidP="0093313B">
      <w:pPr>
        <w:pStyle w:val="Zkladntext"/>
        <w:spacing w:before="0" w:after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nesouhlasí</w:t>
      </w:r>
    </w:p>
    <w:p w14:paraId="5F2B30AB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042E7A60" w14:textId="15E4C730" w:rsidR="00EA2C2B" w:rsidRDefault="00231EF5" w:rsidP="0093313B">
      <w:pPr>
        <w:pStyle w:val="Zkladntext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231EF5">
        <w:rPr>
          <w:rFonts w:ascii="Times New Roman" w:hAnsi="Times New Roman"/>
          <w:sz w:val="22"/>
          <w:szCs w:val="22"/>
        </w:rPr>
        <w:t>s prodejem pozemků p.č. 1380/4, 1381/2, a části pozemku p.č. 1383/1 o výměře cca 9 m</w:t>
      </w:r>
      <w:r w:rsidRPr="00231EF5">
        <w:rPr>
          <w:rFonts w:ascii="Times New Roman" w:hAnsi="Times New Roman"/>
          <w:sz w:val="22"/>
          <w:szCs w:val="22"/>
          <w:vertAlign w:val="superscript"/>
        </w:rPr>
        <w:t>2</w:t>
      </w:r>
      <w:r w:rsidRPr="00231EF5">
        <w:rPr>
          <w:rFonts w:ascii="Times New Roman" w:hAnsi="Times New Roman"/>
          <w:sz w:val="22"/>
          <w:szCs w:val="22"/>
        </w:rPr>
        <w:t xml:space="preserve">, vše v k.ú. Brněnské Ivanovice, jak je uvedeno v mapě, která tvoří přílohu </w:t>
      </w:r>
      <w:r>
        <w:rPr>
          <w:rFonts w:ascii="Times New Roman" w:hAnsi="Times New Roman"/>
          <w:sz w:val="22"/>
          <w:szCs w:val="22"/>
        </w:rPr>
        <w:t>tohoto usnesení</w:t>
      </w:r>
      <w:r w:rsidRPr="00231EF5">
        <w:rPr>
          <w:rFonts w:ascii="Times New Roman" w:hAnsi="Times New Roman"/>
          <w:sz w:val="22"/>
          <w:szCs w:val="22"/>
        </w:rPr>
        <w:t>, neboť by pozemky měly být ponechány jako rezerva pro případné budoucí rozšíření komunikace na pozemku p.č. 2234 v k.ú. Holásky (ulice Nenovická).</w:t>
      </w:r>
    </w:p>
    <w:p w14:paraId="1C9F2FD5" w14:textId="77777777" w:rsidR="0093313B" w:rsidRPr="00484176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1FAAE6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2901B62E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41B6D9DA" w14:textId="16B69D16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 xml:space="preserve">V Brně dne </w:t>
      </w:r>
      <w:r w:rsidR="00EA2C2B">
        <w:rPr>
          <w:rFonts w:ascii="Times New Roman" w:hAnsi="Times New Roman"/>
          <w:sz w:val="22"/>
          <w:szCs w:val="22"/>
        </w:rPr>
        <w:t>16</w:t>
      </w:r>
      <w:r>
        <w:rPr>
          <w:rFonts w:ascii="Times New Roman" w:hAnsi="Times New Roman"/>
          <w:sz w:val="22"/>
          <w:szCs w:val="22"/>
        </w:rPr>
        <w:t>.</w:t>
      </w:r>
      <w:r w:rsidR="00EA2C2B">
        <w:rPr>
          <w:rFonts w:ascii="Times New Roman" w:hAnsi="Times New Roman"/>
          <w:sz w:val="22"/>
          <w:szCs w:val="22"/>
        </w:rPr>
        <w:t>4</w:t>
      </w:r>
      <w:r w:rsidRPr="00290ED8">
        <w:rPr>
          <w:rFonts w:ascii="Times New Roman" w:hAnsi="Times New Roman"/>
          <w:sz w:val="22"/>
          <w:szCs w:val="22"/>
        </w:rPr>
        <w:t>.202</w:t>
      </w:r>
      <w:r w:rsidR="00645139">
        <w:rPr>
          <w:rFonts w:ascii="Times New Roman" w:hAnsi="Times New Roman"/>
          <w:sz w:val="22"/>
          <w:szCs w:val="22"/>
        </w:rPr>
        <w:t>5</w:t>
      </w:r>
    </w:p>
    <w:p w14:paraId="1ED0638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3B87EC85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68896B0D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</w:p>
    <w:p w14:paraId="7ADCCF86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color w:val="FF0000"/>
          <w:sz w:val="22"/>
          <w:szCs w:val="22"/>
        </w:rPr>
      </w:pPr>
      <w:r w:rsidRPr="00290ED8">
        <w:rPr>
          <w:rFonts w:ascii="Times New Roman" w:hAnsi="Times New Roman"/>
          <w:sz w:val="22"/>
          <w:szCs w:val="22"/>
        </w:rPr>
        <w:t>Zpracoval: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Předkládá:</w:t>
      </w:r>
    </w:p>
    <w:p w14:paraId="041246E9" w14:textId="77777777" w:rsidR="0093313B" w:rsidRPr="00290ED8" w:rsidRDefault="0093313B" w:rsidP="0093313B">
      <w:pPr>
        <w:pStyle w:val="Zkladntext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Jolana Klajsnerová</w:t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</w:r>
      <w:r w:rsidRPr="00290ED8">
        <w:rPr>
          <w:rFonts w:ascii="Times New Roman" w:hAnsi="Times New Roman"/>
          <w:sz w:val="22"/>
          <w:szCs w:val="22"/>
        </w:rPr>
        <w:tab/>
        <w:t>Rada MČ Brno-Tuřany</w:t>
      </w:r>
    </w:p>
    <w:p w14:paraId="3E3D3192" w14:textId="4CA3967D" w:rsid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3AD11B31" w14:textId="77777777" w:rsidR="00A67589" w:rsidRPr="00A67589" w:rsidRDefault="00A67589" w:rsidP="00A67589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62E0C7FE" w14:textId="64654A64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1CE3C67B" w14:textId="69422297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2935E6C1" w14:textId="13E2432C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6A37A647" w14:textId="73F2F3F1" w:rsidR="0093313B" w:rsidRDefault="0093313B" w:rsidP="0093313B">
      <w:pPr>
        <w:overflowPunct/>
        <w:autoSpaceDE/>
        <w:autoSpaceDN/>
        <w:adjustRightInd/>
        <w:jc w:val="both"/>
        <w:textAlignment w:val="auto"/>
        <w:rPr>
          <w:noProof w:val="0"/>
          <w:color w:val="000000"/>
          <w:sz w:val="22"/>
        </w:rPr>
      </w:pPr>
    </w:p>
    <w:p w14:paraId="397BC09A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0BDF833B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58052AA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4EB8569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39A73C0D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p w14:paraId="1F2B7798" w14:textId="77777777" w:rsidR="00A67589" w:rsidRDefault="00A67589" w:rsidP="00057F4B">
      <w:pPr>
        <w:overflowPunct/>
        <w:autoSpaceDE/>
        <w:autoSpaceDN/>
        <w:adjustRightInd/>
        <w:jc w:val="both"/>
        <w:textAlignment w:val="auto"/>
        <w:rPr>
          <w:bCs/>
          <w:noProof w:val="0"/>
          <w:sz w:val="22"/>
          <w:szCs w:val="22"/>
        </w:rPr>
      </w:pPr>
    </w:p>
    <w:sectPr w:rsidR="00A67589" w:rsidSect="002C222E">
      <w:headerReference w:type="default" r:id="rId7"/>
      <w:footerReference w:type="default" r:id="rId8"/>
      <w:type w:val="continuous"/>
      <w:pgSz w:w="11905" w:h="16838" w:code="9"/>
      <w:pgMar w:top="2268" w:right="1134" w:bottom="1135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9ADC" w14:textId="77777777" w:rsidR="00CC538C" w:rsidRDefault="00CC538C">
      <w:r>
        <w:separator/>
      </w:r>
    </w:p>
  </w:endnote>
  <w:endnote w:type="continuationSeparator" w:id="0">
    <w:p w14:paraId="4F27A66D" w14:textId="77777777" w:rsidR="00CC538C" w:rsidRDefault="00CC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E19E" w14:textId="77777777" w:rsidR="00A11EB6" w:rsidRDefault="00A11EB6">
    <w:pPr>
      <w:pStyle w:val="Zpat"/>
    </w:pPr>
  </w:p>
  <w:p w14:paraId="589F5120" w14:textId="77777777" w:rsidR="00F96970" w:rsidRDefault="00F9697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E9154" w14:textId="77777777" w:rsidR="00CC538C" w:rsidRDefault="00CC538C">
      <w:r>
        <w:separator/>
      </w:r>
    </w:p>
  </w:footnote>
  <w:footnote w:type="continuationSeparator" w:id="0">
    <w:p w14:paraId="41539326" w14:textId="77777777" w:rsidR="00CC538C" w:rsidRDefault="00CC5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8C86F" w14:textId="77777777" w:rsidR="00F96970" w:rsidRDefault="00F96970">
    <w:pPr>
      <w:pStyle w:val="Standardntext"/>
      <w:rPr>
        <w:rFonts w:ascii="Arial" w:hAnsi="Arial"/>
        <w:b/>
      </w:rPr>
    </w:pPr>
  </w:p>
  <w:p w14:paraId="3CDE1EB2" w14:textId="6F4D712E" w:rsidR="00F96970" w:rsidRPr="00F337D2" w:rsidRDefault="00D949C6" w:rsidP="00750D8E">
    <w:pPr>
      <w:pStyle w:val="Standardntext"/>
    </w:pPr>
    <w:r>
      <w:t>1</w:t>
    </w:r>
    <w:r w:rsidR="003E22A5">
      <w:t>8</w:t>
    </w:r>
    <w:r w:rsidR="00F96970" w:rsidRPr="00F337D2">
      <w:t>/</w:t>
    </w:r>
    <w:r w:rsidR="00DF70D5">
      <w:t>IX</w:t>
    </w:r>
    <w:r w:rsidR="00F96970" w:rsidRPr="00F337D2">
      <w:t>. zasedání Zastupitelstva městské části Brno-Tuřany konané dne</w:t>
    </w:r>
    <w:r w:rsidR="00F14825">
      <w:t xml:space="preserve"> </w:t>
    </w:r>
    <w:r w:rsidR="003E22A5">
      <w:t>24.4.2025</w:t>
    </w:r>
  </w:p>
  <w:p w14:paraId="304C5A5F" w14:textId="77777777" w:rsidR="00F96970" w:rsidRDefault="00F96970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A66E4"/>
    <w:multiLevelType w:val="hybridMultilevel"/>
    <w:tmpl w:val="22E8764E"/>
    <w:lvl w:ilvl="0" w:tplc="980A61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A25498"/>
    <w:multiLevelType w:val="hybridMultilevel"/>
    <w:tmpl w:val="4FC0D520"/>
    <w:lvl w:ilvl="0" w:tplc="6434B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2237"/>
    <w:multiLevelType w:val="hybridMultilevel"/>
    <w:tmpl w:val="CA26AF1A"/>
    <w:lvl w:ilvl="0" w:tplc="28222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394B3027"/>
    <w:multiLevelType w:val="hybridMultilevel"/>
    <w:tmpl w:val="F64C8BCA"/>
    <w:lvl w:ilvl="0" w:tplc="DF80C5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CE21ED"/>
    <w:multiLevelType w:val="hybridMultilevel"/>
    <w:tmpl w:val="5DD2A160"/>
    <w:lvl w:ilvl="0" w:tplc="4F922A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0F7195"/>
    <w:multiLevelType w:val="hybridMultilevel"/>
    <w:tmpl w:val="D23A9B62"/>
    <w:lvl w:ilvl="0" w:tplc="0DDAB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05E83"/>
    <w:multiLevelType w:val="hybridMultilevel"/>
    <w:tmpl w:val="1818A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86654D"/>
    <w:multiLevelType w:val="hybridMultilevel"/>
    <w:tmpl w:val="0F00F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527EA6"/>
    <w:multiLevelType w:val="hybridMultilevel"/>
    <w:tmpl w:val="9A52A5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E8C88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15"/>
  </w:num>
  <w:num w:numId="5">
    <w:abstractNumId w:val="4"/>
  </w:num>
  <w:num w:numId="6">
    <w:abstractNumId w:val="14"/>
  </w:num>
  <w:num w:numId="7">
    <w:abstractNumId w:val="11"/>
  </w:num>
  <w:num w:numId="8">
    <w:abstractNumId w:val="19"/>
  </w:num>
  <w:num w:numId="9">
    <w:abstractNumId w:val="0"/>
  </w:num>
  <w:num w:numId="10">
    <w:abstractNumId w:val="2"/>
  </w:num>
  <w:num w:numId="11">
    <w:abstractNumId w:val="5"/>
  </w:num>
  <w:num w:numId="12">
    <w:abstractNumId w:val="10"/>
  </w:num>
  <w:num w:numId="13">
    <w:abstractNumId w:val="6"/>
  </w:num>
  <w:num w:numId="14">
    <w:abstractNumId w:val="16"/>
  </w:num>
  <w:num w:numId="15">
    <w:abstractNumId w:val="21"/>
  </w:num>
  <w:num w:numId="16">
    <w:abstractNumId w:val="17"/>
  </w:num>
  <w:num w:numId="17">
    <w:abstractNumId w:val="12"/>
  </w:num>
  <w:num w:numId="18">
    <w:abstractNumId w:val="20"/>
  </w:num>
  <w:num w:numId="19">
    <w:abstractNumId w:val="13"/>
  </w:num>
  <w:num w:numId="20">
    <w:abstractNumId w:val="1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014A9"/>
    <w:rsid w:val="000070D0"/>
    <w:rsid w:val="000169AD"/>
    <w:rsid w:val="00025BB8"/>
    <w:rsid w:val="000270BA"/>
    <w:rsid w:val="000272AE"/>
    <w:rsid w:val="00030372"/>
    <w:rsid w:val="0003318A"/>
    <w:rsid w:val="00036C6C"/>
    <w:rsid w:val="00051E18"/>
    <w:rsid w:val="00056ED6"/>
    <w:rsid w:val="00057F4B"/>
    <w:rsid w:val="0006118B"/>
    <w:rsid w:val="0006188D"/>
    <w:rsid w:val="000623D4"/>
    <w:rsid w:val="000647C6"/>
    <w:rsid w:val="000804CE"/>
    <w:rsid w:val="00084ADA"/>
    <w:rsid w:val="00086784"/>
    <w:rsid w:val="000975DF"/>
    <w:rsid w:val="000C1903"/>
    <w:rsid w:val="000D3D2E"/>
    <w:rsid w:val="000D5D79"/>
    <w:rsid w:val="000D7E4C"/>
    <w:rsid w:val="000E0582"/>
    <w:rsid w:val="000E2017"/>
    <w:rsid w:val="000E2BE4"/>
    <w:rsid w:val="000F265C"/>
    <w:rsid w:val="000F673B"/>
    <w:rsid w:val="001008B2"/>
    <w:rsid w:val="00105434"/>
    <w:rsid w:val="00105D56"/>
    <w:rsid w:val="0011680D"/>
    <w:rsid w:val="00126008"/>
    <w:rsid w:val="00131DCB"/>
    <w:rsid w:val="0013489C"/>
    <w:rsid w:val="0013518B"/>
    <w:rsid w:val="00146E89"/>
    <w:rsid w:val="001514B9"/>
    <w:rsid w:val="001525FB"/>
    <w:rsid w:val="00153292"/>
    <w:rsid w:val="00155954"/>
    <w:rsid w:val="00156709"/>
    <w:rsid w:val="0016625E"/>
    <w:rsid w:val="00172CEA"/>
    <w:rsid w:val="001758B4"/>
    <w:rsid w:val="001B52BA"/>
    <w:rsid w:val="001D548E"/>
    <w:rsid w:val="001E06ED"/>
    <w:rsid w:val="001E0D45"/>
    <w:rsid w:val="001F4AF5"/>
    <w:rsid w:val="001F50AA"/>
    <w:rsid w:val="002112BB"/>
    <w:rsid w:val="0022036A"/>
    <w:rsid w:val="00222B2D"/>
    <w:rsid w:val="00231791"/>
    <w:rsid w:val="00231910"/>
    <w:rsid w:val="0023192C"/>
    <w:rsid w:val="00231EF5"/>
    <w:rsid w:val="00234AC1"/>
    <w:rsid w:val="002367BD"/>
    <w:rsid w:val="002423D6"/>
    <w:rsid w:val="00243A47"/>
    <w:rsid w:val="002510F4"/>
    <w:rsid w:val="00257178"/>
    <w:rsid w:val="0026009C"/>
    <w:rsid w:val="0026146C"/>
    <w:rsid w:val="002614C3"/>
    <w:rsid w:val="00265E27"/>
    <w:rsid w:val="00270BEE"/>
    <w:rsid w:val="00271E3A"/>
    <w:rsid w:val="00274EF7"/>
    <w:rsid w:val="00286EBE"/>
    <w:rsid w:val="00290ED8"/>
    <w:rsid w:val="00297847"/>
    <w:rsid w:val="002A51BA"/>
    <w:rsid w:val="002A63F9"/>
    <w:rsid w:val="002B03D8"/>
    <w:rsid w:val="002C222E"/>
    <w:rsid w:val="002D2316"/>
    <w:rsid w:val="002D4E58"/>
    <w:rsid w:val="002D6751"/>
    <w:rsid w:val="002D755B"/>
    <w:rsid w:val="002E4152"/>
    <w:rsid w:val="002F459C"/>
    <w:rsid w:val="002F4E0D"/>
    <w:rsid w:val="002F5547"/>
    <w:rsid w:val="002F56F2"/>
    <w:rsid w:val="00307CA1"/>
    <w:rsid w:val="00311819"/>
    <w:rsid w:val="00322D59"/>
    <w:rsid w:val="00323A82"/>
    <w:rsid w:val="0032540A"/>
    <w:rsid w:val="00340245"/>
    <w:rsid w:val="00354A41"/>
    <w:rsid w:val="003553D0"/>
    <w:rsid w:val="00356FC9"/>
    <w:rsid w:val="003735F0"/>
    <w:rsid w:val="003738C8"/>
    <w:rsid w:val="00376136"/>
    <w:rsid w:val="00382999"/>
    <w:rsid w:val="00383EE1"/>
    <w:rsid w:val="00390BFF"/>
    <w:rsid w:val="003B266F"/>
    <w:rsid w:val="003B5C7C"/>
    <w:rsid w:val="003B7E07"/>
    <w:rsid w:val="003C77BD"/>
    <w:rsid w:val="003D1959"/>
    <w:rsid w:val="003D6FE1"/>
    <w:rsid w:val="003E22A5"/>
    <w:rsid w:val="003E4F87"/>
    <w:rsid w:val="003E64C6"/>
    <w:rsid w:val="003E6573"/>
    <w:rsid w:val="003F2415"/>
    <w:rsid w:val="003F4571"/>
    <w:rsid w:val="00403CDD"/>
    <w:rsid w:val="0042039A"/>
    <w:rsid w:val="0042219E"/>
    <w:rsid w:val="00424C82"/>
    <w:rsid w:val="004258D6"/>
    <w:rsid w:val="00427D18"/>
    <w:rsid w:val="0043333C"/>
    <w:rsid w:val="00440DCE"/>
    <w:rsid w:val="004411C8"/>
    <w:rsid w:val="00446F13"/>
    <w:rsid w:val="00446FD6"/>
    <w:rsid w:val="004517FB"/>
    <w:rsid w:val="00456EEF"/>
    <w:rsid w:val="004608C0"/>
    <w:rsid w:val="00460EB3"/>
    <w:rsid w:val="004628EA"/>
    <w:rsid w:val="00464275"/>
    <w:rsid w:val="004701C9"/>
    <w:rsid w:val="00475548"/>
    <w:rsid w:val="00484176"/>
    <w:rsid w:val="00490A65"/>
    <w:rsid w:val="00491406"/>
    <w:rsid w:val="004A1D0F"/>
    <w:rsid w:val="004B0A9D"/>
    <w:rsid w:val="004B18A0"/>
    <w:rsid w:val="004B2EA4"/>
    <w:rsid w:val="004B7259"/>
    <w:rsid w:val="004C6093"/>
    <w:rsid w:val="004D242E"/>
    <w:rsid w:val="004D771A"/>
    <w:rsid w:val="004E09CA"/>
    <w:rsid w:val="004E3FC0"/>
    <w:rsid w:val="004F15C8"/>
    <w:rsid w:val="004F1621"/>
    <w:rsid w:val="004F4BD6"/>
    <w:rsid w:val="00500650"/>
    <w:rsid w:val="00502BFB"/>
    <w:rsid w:val="00504F5C"/>
    <w:rsid w:val="00520C6C"/>
    <w:rsid w:val="005241BE"/>
    <w:rsid w:val="00525639"/>
    <w:rsid w:val="005356B2"/>
    <w:rsid w:val="00541F2C"/>
    <w:rsid w:val="005462F4"/>
    <w:rsid w:val="00554193"/>
    <w:rsid w:val="0055576B"/>
    <w:rsid w:val="00566926"/>
    <w:rsid w:val="00574EE2"/>
    <w:rsid w:val="0058000E"/>
    <w:rsid w:val="005860E1"/>
    <w:rsid w:val="00594F0A"/>
    <w:rsid w:val="00596E4A"/>
    <w:rsid w:val="005A2C72"/>
    <w:rsid w:val="005C6701"/>
    <w:rsid w:val="005D67E3"/>
    <w:rsid w:val="005D77FA"/>
    <w:rsid w:val="005E0A40"/>
    <w:rsid w:val="005F1F58"/>
    <w:rsid w:val="005F2AAD"/>
    <w:rsid w:val="005F52F0"/>
    <w:rsid w:val="00604201"/>
    <w:rsid w:val="0061605B"/>
    <w:rsid w:val="00617B8C"/>
    <w:rsid w:val="00620D65"/>
    <w:rsid w:val="00627373"/>
    <w:rsid w:val="00634276"/>
    <w:rsid w:val="00635A7C"/>
    <w:rsid w:val="0064086C"/>
    <w:rsid w:val="00644D77"/>
    <w:rsid w:val="00645139"/>
    <w:rsid w:val="006451D3"/>
    <w:rsid w:val="00662A90"/>
    <w:rsid w:val="00672A78"/>
    <w:rsid w:val="0069135F"/>
    <w:rsid w:val="00691E0B"/>
    <w:rsid w:val="006943FD"/>
    <w:rsid w:val="006B299E"/>
    <w:rsid w:val="006D4A54"/>
    <w:rsid w:val="006D6E7C"/>
    <w:rsid w:val="006E4262"/>
    <w:rsid w:val="00703528"/>
    <w:rsid w:val="00704210"/>
    <w:rsid w:val="007113BA"/>
    <w:rsid w:val="00713E2A"/>
    <w:rsid w:val="00722B40"/>
    <w:rsid w:val="007251C8"/>
    <w:rsid w:val="007310E0"/>
    <w:rsid w:val="00732B91"/>
    <w:rsid w:val="00745BBC"/>
    <w:rsid w:val="00750D8E"/>
    <w:rsid w:val="00762E84"/>
    <w:rsid w:val="00763910"/>
    <w:rsid w:val="007664A3"/>
    <w:rsid w:val="00776B7D"/>
    <w:rsid w:val="00783890"/>
    <w:rsid w:val="00787728"/>
    <w:rsid w:val="00787B54"/>
    <w:rsid w:val="00787E2A"/>
    <w:rsid w:val="0079090D"/>
    <w:rsid w:val="00794801"/>
    <w:rsid w:val="007A07F2"/>
    <w:rsid w:val="007A604D"/>
    <w:rsid w:val="007C1856"/>
    <w:rsid w:val="007C2DD8"/>
    <w:rsid w:val="007C497D"/>
    <w:rsid w:val="007C5C89"/>
    <w:rsid w:val="007D7D1D"/>
    <w:rsid w:val="007E1EB7"/>
    <w:rsid w:val="007E5FDB"/>
    <w:rsid w:val="007E60AC"/>
    <w:rsid w:val="007E655C"/>
    <w:rsid w:val="007E7D2A"/>
    <w:rsid w:val="007F2CE1"/>
    <w:rsid w:val="00806C60"/>
    <w:rsid w:val="00806D09"/>
    <w:rsid w:val="00810689"/>
    <w:rsid w:val="008115C5"/>
    <w:rsid w:val="00812EF8"/>
    <w:rsid w:val="00813B0C"/>
    <w:rsid w:val="00813F77"/>
    <w:rsid w:val="00823497"/>
    <w:rsid w:val="00825473"/>
    <w:rsid w:val="0083421E"/>
    <w:rsid w:val="00855B14"/>
    <w:rsid w:val="00861DBB"/>
    <w:rsid w:val="008623BC"/>
    <w:rsid w:val="00863037"/>
    <w:rsid w:val="00864710"/>
    <w:rsid w:val="008725EE"/>
    <w:rsid w:val="0087774A"/>
    <w:rsid w:val="00883026"/>
    <w:rsid w:val="00897CB3"/>
    <w:rsid w:val="008A1206"/>
    <w:rsid w:val="008A1852"/>
    <w:rsid w:val="008A48AC"/>
    <w:rsid w:val="008A65BE"/>
    <w:rsid w:val="008B299E"/>
    <w:rsid w:val="008B660C"/>
    <w:rsid w:val="008C25BE"/>
    <w:rsid w:val="008C6ED3"/>
    <w:rsid w:val="008C7983"/>
    <w:rsid w:val="008D0648"/>
    <w:rsid w:val="008D6DCE"/>
    <w:rsid w:val="008E0A4B"/>
    <w:rsid w:val="008E4656"/>
    <w:rsid w:val="008F3F73"/>
    <w:rsid w:val="00910898"/>
    <w:rsid w:val="009116F5"/>
    <w:rsid w:val="00923950"/>
    <w:rsid w:val="009275C8"/>
    <w:rsid w:val="00931475"/>
    <w:rsid w:val="009326F3"/>
    <w:rsid w:val="00932A6C"/>
    <w:rsid w:val="0093313B"/>
    <w:rsid w:val="00934717"/>
    <w:rsid w:val="0093583D"/>
    <w:rsid w:val="00935D5A"/>
    <w:rsid w:val="00950A1A"/>
    <w:rsid w:val="00952BB8"/>
    <w:rsid w:val="00953CAF"/>
    <w:rsid w:val="00954BE2"/>
    <w:rsid w:val="00955D3E"/>
    <w:rsid w:val="00957915"/>
    <w:rsid w:val="0096681C"/>
    <w:rsid w:val="00966885"/>
    <w:rsid w:val="00977FCF"/>
    <w:rsid w:val="00980C89"/>
    <w:rsid w:val="00980CE4"/>
    <w:rsid w:val="00981E5A"/>
    <w:rsid w:val="00981F9E"/>
    <w:rsid w:val="00984CBF"/>
    <w:rsid w:val="00995087"/>
    <w:rsid w:val="009A0F6B"/>
    <w:rsid w:val="009A6B9D"/>
    <w:rsid w:val="009B0B9A"/>
    <w:rsid w:val="009B54BF"/>
    <w:rsid w:val="009B752F"/>
    <w:rsid w:val="009C34DC"/>
    <w:rsid w:val="009D1F43"/>
    <w:rsid w:val="009E0ED7"/>
    <w:rsid w:val="009E1CB9"/>
    <w:rsid w:val="009E5B06"/>
    <w:rsid w:val="009E5D6E"/>
    <w:rsid w:val="009F530C"/>
    <w:rsid w:val="009F6658"/>
    <w:rsid w:val="009F7165"/>
    <w:rsid w:val="00A0566C"/>
    <w:rsid w:val="00A11EB6"/>
    <w:rsid w:val="00A1703F"/>
    <w:rsid w:val="00A21149"/>
    <w:rsid w:val="00A2578D"/>
    <w:rsid w:val="00A32162"/>
    <w:rsid w:val="00A40E6C"/>
    <w:rsid w:val="00A4113E"/>
    <w:rsid w:val="00A43952"/>
    <w:rsid w:val="00A51DA0"/>
    <w:rsid w:val="00A52091"/>
    <w:rsid w:val="00A57D92"/>
    <w:rsid w:val="00A57FE3"/>
    <w:rsid w:val="00A67589"/>
    <w:rsid w:val="00A67BE4"/>
    <w:rsid w:val="00A760F5"/>
    <w:rsid w:val="00A90E2B"/>
    <w:rsid w:val="00A91EF5"/>
    <w:rsid w:val="00AA76CA"/>
    <w:rsid w:val="00AB29C5"/>
    <w:rsid w:val="00AB31E2"/>
    <w:rsid w:val="00AD22D1"/>
    <w:rsid w:val="00AD576E"/>
    <w:rsid w:val="00AE1E1E"/>
    <w:rsid w:val="00AF4001"/>
    <w:rsid w:val="00B030D6"/>
    <w:rsid w:val="00B076F6"/>
    <w:rsid w:val="00B150DF"/>
    <w:rsid w:val="00B17B0C"/>
    <w:rsid w:val="00B272B6"/>
    <w:rsid w:val="00B3001E"/>
    <w:rsid w:val="00B343FF"/>
    <w:rsid w:val="00B40BC9"/>
    <w:rsid w:val="00B41B70"/>
    <w:rsid w:val="00B4248C"/>
    <w:rsid w:val="00B50754"/>
    <w:rsid w:val="00B5187B"/>
    <w:rsid w:val="00B56AD8"/>
    <w:rsid w:val="00B571B8"/>
    <w:rsid w:val="00B628D5"/>
    <w:rsid w:val="00B6559B"/>
    <w:rsid w:val="00B74B26"/>
    <w:rsid w:val="00B84139"/>
    <w:rsid w:val="00B8423A"/>
    <w:rsid w:val="00B9197A"/>
    <w:rsid w:val="00B96478"/>
    <w:rsid w:val="00B97448"/>
    <w:rsid w:val="00BC6499"/>
    <w:rsid w:val="00BD0F24"/>
    <w:rsid w:val="00BD128E"/>
    <w:rsid w:val="00BF2C80"/>
    <w:rsid w:val="00BF6CE1"/>
    <w:rsid w:val="00C00F4B"/>
    <w:rsid w:val="00C0314A"/>
    <w:rsid w:val="00C06E10"/>
    <w:rsid w:val="00C107A4"/>
    <w:rsid w:val="00C10BB6"/>
    <w:rsid w:val="00C1337B"/>
    <w:rsid w:val="00C2247A"/>
    <w:rsid w:val="00C33A74"/>
    <w:rsid w:val="00C363B2"/>
    <w:rsid w:val="00C42D98"/>
    <w:rsid w:val="00C51551"/>
    <w:rsid w:val="00C52575"/>
    <w:rsid w:val="00C65171"/>
    <w:rsid w:val="00C66512"/>
    <w:rsid w:val="00C77C77"/>
    <w:rsid w:val="00C80B20"/>
    <w:rsid w:val="00C813B9"/>
    <w:rsid w:val="00C84266"/>
    <w:rsid w:val="00C92808"/>
    <w:rsid w:val="00C93BC9"/>
    <w:rsid w:val="00C96EE8"/>
    <w:rsid w:val="00CA39A2"/>
    <w:rsid w:val="00CB62C2"/>
    <w:rsid w:val="00CB6E65"/>
    <w:rsid w:val="00CB76CC"/>
    <w:rsid w:val="00CC538C"/>
    <w:rsid w:val="00CC5AD9"/>
    <w:rsid w:val="00CE1430"/>
    <w:rsid w:val="00CE347B"/>
    <w:rsid w:val="00CE79D4"/>
    <w:rsid w:val="00D04B4D"/>
    <w:rsid w:val="00D04FCE"/>
    <w:rsid w:val="00D2710E"/>
    <w:rsid w:val="00D27F03"/>
    <w:rsid w:val="00D32959"/>
    <w:rsid w:val="00D45087"/>
    <w:rsid w:val="00D50EA9"/>
    <w:rsid w:val="00D52E4B"/>
    <w:rsid w:val="00D53DBE"/>
    <w:rsid w:val="00D544C6"/>
    <w:rsid w:val="00D60B80"/>
    <w:rsid w:val="00D668D8"/>
    <w:rsid w:val="00D7294D"/>
    <w:rsid w:val="00D741A8"/>
    <w:rsid w:val="00D76DE1"/>
    <w:rsid w:val="00D80938"/>
    <w:rsid w:val="00D949C6"/>
    <w:rsid w:val="00DA0E4B"/>
    <w:rsid w:val="00DB5FF5"/>
    <w:rsid w:val="00DB6CA0"/>
    <w:rsid w:val="00DC0B24"/>
    <w:rsid w:val="00DC15AB"/>
    <w:rsid w:val="00DC4B5E"/>
    <w:rsid w:val="00DD6168"/>
    <w:rsid w:val="00DE4D5A"/>
    <w:rsid w:val="00DE5D77"/>
    <w:rsid w:val="00DF70D5"/>
    <w:rsid w:val="00E03EF3"/>
    <w:rsid w:val="00E1570C"/>
    <w:rsid w:val="00E20FFD"/>
    <w:rsid w:val="00E23279"/>
    <w:rsid w:val="00E37B6E"/>
    <w:rsid w:val="00E50A1D"/>
    <w:rsid w:val="00E57680"/>
    <w:rsid w:val="00E61E96"/>
    <w:rsid w:val="00E654B6"/>
    <w:rsid w:val="00E714E5"/>
    <w:rsid w:val="00E74BFA"/>
    <w:rsid w:val="00E76395"/>
    <w:rsid w:val="00E83536"/>
    <w:rsid w:val="00E854D8"/>
    <w:rsid w:val="00E8578B"/>
    <w:rsid w:val="00E85FFD"/>
    <w:rsid w:val="00E862B3"/>
    <w:rsid w:val="00E86D5B"/>
    <w:rsid w:val="00E9464D"/>
    <w:rsid w:val="00E951B0"/>
    <w:rsid w:val="00E95607"/>
    <w:rsid w:val="00EA0248"/>
    <w:rsid w:val="00EA2C2B"/>
    <w:rsid w:val="00EB42A9"/>
    <w:rsid w:val="00EB64C6"/>
    <w:rsid w:val="00EC383E"/>
    <w:rsid w:val="00EC3F8D"/>
    <w:rsid w:val="00EC7623"/>
    <w:rsid w:val="00ED376F"/>
    <w:rsid w:val="00EE0918"/>
    <w:rsid w:val="00EE420B"/>
    <w:rsid w:val="00EE5A20"/>
    <w:rsid w:val="00F07F33"/>
    <w:rsid w:val="00F10205"/>
    <w:rsid w:val="00F11C03"/>
    <w:rsid w:val="00F12599"/>
    <w:rsid w:val="00F14825"/>
    <w:rsid w:val="00F24004"/>
    <w:rsid w:val="00F24023"/>
    <w:rsid w:val="00F3067D"/>
    <w:rsid w:val="00F31730"/>
    <w:rsid w:val="00F332E9"/>
    <w:rsid w:val="00F337D2"/>
    <w:rsid w:val="00F34575"/>
    <w:rsid w:val="00F35976"/>
    <w:rsid w:val="00F5171A"/>
    <w:rsid w:val="00F54D74"/>
    <w:rsid w:val="00F647CA"/>
    <w:rsid w:val="00F652E5"/>
    <w:rsid w:val="00F67783"/>
    <w:rsid w:val="00F747A0"/>
    <w:rsid w:val="00F77CE6"/>
    <w:rsid w:val="00F81A8C"/>
    <w:rsid w:val="00F844B9"/>
    <w:rsid w:val="00F860CD"/>
    <w:rsid w:val="00F96970"/>
    <w:rsid w:val="00FB3C02"/>
    <w:rsid w:val="00FB5B7F"/>
    <w:rsid w:val="00FC2458"/>
    <w:rsid w:val="00FC3743"/>
    <w:rsid w:val="00FC655C"/>
    <w:rsid w:val="00FC66ED"/>
    <w:rsid w:val="00FC75A1"/>
    <w:rsid w:val="00FD7DEA"/>
    <w:rsid w:val="00FE2F69"/>
    <w:rsid w:val="00FE5658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322D6"/>
  <w15:chartTrackingRefBased/>
  <w15:docId w15:val="{7BCF5324-AA47-42CF-BAA8-46AC52AE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link w:val="ZkladntextChar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styleId="Hypertextovodkaz">
    <w:name w:val="Hyperlink"/>
    <w:rsid w:val="00566926"/>
    <w:rPr>
      <w:color w:val="0000FF"/>
      <w:u w:val="single"/>
    </w:rPr>
  </w:style>
  <w:style w:type="character" w:customStyle="1" w:styleId="Nadpis2Char">
    <w:name w:val="Nadpis 2 Char"/>
    <w:link w:val="Nadpis2"/>
    <w:rsid w:val="00787B54"/>
    <w:rPr>
      <w:rFonts w:ascii="Arial Narrow" w:hAnsi="Arial Narrow"/>
      <w:b/>
      <w:sz w:val="24"/>
      <w:u w:val="single"/>
    </w:rPr>
  </w:style>
  <w:style w:type="character" w:customStyle="1" w:styleId="ZkladntextChar">
    <w:name w:val="Základní text Char"/>
    <w:link w:val="Zkladntext"/>
    <w:rsid w:val="00787B54"/>
    <w:rPr>
      <w:rFonts w:ascii="Arial" w:hAnsi="Arial"/>
      <w:noProof/>
    </w:rPr>
  </w:style>
  <w:style w:type="character" w:customStyle="1" w:styleId="ZpatChar">
    <w:name w:val="Zápatí Char"/>
    <w:link w:val="Zpat"/>
    <w:uiPriority w:val="99"/>
    <w:rsid w:val="00A11EB6"/>
    <w:rPr>
      <w:noProof/>
    </w:rPr>
  </w:style>
  <w:style w:type="paragraph" w:styleId="Textbubliny">
    <w:name w:val="Balloon Text"/>
    <w:basedOn w:val="Normln"/>
    <w:link w:val="TextbublinyChar"/>
    <w:rsid w:val="00A11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11EB6"/>
    <w:rPr>
      <w:rFonts w:ascii="Tahoma" w:hAnsi="Tahoma" w:cs="Tahoma"/>
      <w:noProof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84CBF"/>
    <w:pPr>
      <w:ind w:left="720"/>
      <w:contextualSpacing/>
    </w:pPr>
  </w:style>
  <w:style w:type="character" w:customStyle="1" w:styleId="Usnesen">
    <w:name w:val="Usnesení"/>
    <w:rsid w:val="00B9197A"/>
    <w:rPr>
      <w:b/>
      <w:bCs/>
    </w:rPr>
  </w:style>
  <w:style w:type="paragraph" w:customStyle="1" w:styleId="Default">
    <w:name w:val="Default"/>
    <w:rsid w:val="009B54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.</cp:lastModifiedBy>
  <cp:revision>6</cp:revision>
  <cp:lastPrinted>2024-10-24T07:29:00Z</cp:lastPrinted>
  <dcterms:created xsi:type="dcterms:W3CDTF">2025-04-16T06:20:00Z</dcterms:created>
  <dcterms:modified xsi:type="dcterms:W3CDTF">2025-04-16T14:18:00Z</dcterms:modified>
</cp:coreProperties>
</file>